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ОТЧЁТ</w:t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ХОЖДЕНИИ</w:t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вершину Замок в.3878м.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маршруту: северному контрфорсу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5А категории сложности (комбинированный) командой Ставропольской краевой федерации альпинизма.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308A3" w:rsidRDefault="00FD3243" w:rsidP="00154B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br w:type="page"/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ПАСПОРТ ВОСХОЖДЕНИЯ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526"/>
        <w:gridCol w:w="5796"/>
      </w:tblGrid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9322" w:type="dxa"/>
            <w:gridSpan w:val="2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Общая информация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ФИО, спортивный разряд руководителя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Беседин Роман Александрович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сп.разряд, г. Невинномысск).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ФИО, спортивный разряд  участников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1.Гордый Юрий Петрович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сп. разряд, г. Невинномысск)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Кульков Анатолий Альбертович (1 сп.разряд, г. Рязань)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тренера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Енин Владимир Ильич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КМС, инструктор-методист 1 категории, г.Ставрополь</w:t>
            </w:r>
          </w:p>
        </w:tc>
      </w:tr>
      <w:tr w:rsidR="002308A3">
        <w:tc>
          <w:tcPr>
            <w:tcW w:w="674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Ставропольская краевая федерация альпинизма</w:t>
            </w:r>
          </w:p>
        </w:tc>
      </w:tr>
      <w:tr w:rsidR="002308A3">
        <w:tc>
          <w:tcPr>
            <w:tcW w:w="9996" w:type="dxa"/>
            <w:gridSpan w:val="3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Характеристика объекта восхождения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Западный Кавказ, Узункол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Ущелье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Кичкиникол,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амок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раздела по классификационной таблице 2013 года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Замок 3878м.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  <w:vAlign w:val="center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6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9996" w:type="dxa"/>
            <w:gridSpan w:val="3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Характеристика маршрута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маршрута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северному контрфорсу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атегория сложности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(комбинированный)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79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очередное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79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Перепад высот маршрута (указываются данные альтиметра или GPS)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ночёвок на морене под ледником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ичкинекол (высота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00) до вершины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Перепад высот технической части (R0 – 2500 м) до вершины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Протяженность маршрута (указывается в м)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Технические элементы маршрута </w:t>
            </w:r>
          </w:p>
        </w:tc>
        <w:tc>
          <w:tcPr>
            <w:tcW w:w="579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кат. скалы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кат. скалы –5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IV кат. скалы – 6 участков,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 кат. скалы – 2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Движение по закрытому леднику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м. 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 дюльфером – 15 м.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вершины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север, до перевала Буревестник, далее на восток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перевал Кичкиникол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базовому лагерю.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796" w:type="dxa"/>
            <w:vAlign w:val="center"/>
          </w:tcPr>
          <w:p w:rsidR="002308A3" w:rsidRDefault="00FD32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вершины в обход в.Фильтр обусловлен плохим состоянием ледника б.Кичкиникол.</w:t>
            </w:r>
          </w:p>
        </w:tc>
      </w:tr>
      <w:tr w:rsidR="002308A3">
        <w:tc>
          <w:tcPr>
            <w:tcW w:w="9996" w:type="dxa"/>
            <w:gridSpan w:val="3"/>
            <w:vAlign w:val="center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Характеристика действий команды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движения 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Ночевки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 на маршрут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4-00, 07. 08.20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год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 на вершину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-00,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10.08.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Возвращение в базовый лагерь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-00,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2308A3">
        <w:tc>
          <w:tcPr>
            <w:tcW w:w="9996" w:type="dxa"/>
            <w:gridSpan w:val="3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Ответственный за отчет</w:t>
            </w:r>
          </w:p>
        </w:tc>
      </w:tr>
      <w:tr w:rsidR="002308A3">
        <w:tc>
          <w:tcPr>
            <w:tcW w:w="674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526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ФИО, e-mail</w:t>
            </w:r>
          </w:p>
        </w:tc>
        <w:tc>
          <w:tcPr>
            <w:tcW w:w="5796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Беседин Роман Александрович, nnbes@yandex.ru</w:t>
            </w:r>
          </w:p>
        </w:tc>
      </w:tr>
    </w:tbl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Техническая характеристика участков маршрута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 в символах UIAA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Таблица технических участков маршрута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969"/>
        <w:gridCol w:w="1880"/>
        <w:gridCol w:w="1237"/>
        <w:gridCol w:w="1843"/>
      </w:tblGrid>
      <w:tr w:rsidR="002308A3">
        <w:tc>
          <w:tcPr>
            <w:tcW w:w="1101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участка</w:t>
            </w:r>
          </w:p>
        </w:tc>
        <w:tc>
          <w:tcPr>
            <w:tcW w:w="3969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рельефа</w:t>
            </w:r>
          </w:p>
        </w:tc>
        <w:tc>
          <w:tcPr>
            <w:tcW w:w="1880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сложности</w:t>
            </w:r>
          </w:p>
        </w:tc>
        <w:tc>
          <w:tcPr>
            <w:tcW w:w="1237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Протяженность, м</w:t>
            </w:r>
          </w:p>
        </w:tc>
        <w:tc>
          <w:tcPr>
            <w:tcW w:w="1843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и количество крючьев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</w:t>
            </w:r>
          </w:p>
        </w:tc>
        <w:tc>
          <w:tcPr>
            <w:tcW w:w="8929" w:type="dxa"/>
            <w:gridSpan w:val="4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Снежно-ледовый склон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30-35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организации связок, начало технической части маршрута. Высотная отметка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над уровнем моря.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 – R1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 склон, с участками мокрого снега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45⁰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 – R2</w:t>
            </w:r>
          </w:p>
        </w:tc>
        <w:tc>
          <w:tcPr>
            <w:tcW w:w="3969" w:type="dxa"/>
          </w:tcPr>
          <w:p w:rsidR="002308A3" w:rsidRDefault="00FD3243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 склон, с участками мокрого снега, прохождение трещин ледника, 35-45⁰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 – R3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френд, скальный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R3 – R4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Скальные стенки и полки 70⁰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IV, V-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для ночёвки, 1 к.т.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закл. 2 френд, скальный 3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 – R5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 склон, покрытый мокрым снегом высотой 10-50см. 45-55⁰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 6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R5 – R6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Скальные стенки полки с сыпухой, в желобе 5-8 м. шириной, живые камни, не надёжный рельеф. 75-80⁰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IV+, V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3 верёвки полочка для маленькой палатки, после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верёвки выход на гребень, 2к.т.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закладных,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френда, 8 скальных.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R6 – R7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Скальные полки и крупные камни 60⁰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III+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закладных,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френда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R7 – R8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Мокрый камин с скальными полками 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80⁰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V, V+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Удобные станции на полках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закладных,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френда, 8 скальных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R8 – R9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Скальный склон из крупных и средних камней 40⁰ 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R9 – R10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стенок и  полок, на сильно изрезанном гребне. 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закладки, 3 френда, 2 скальных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R10 – R11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Скальные стенки 85⁰, и полки.</w:t>
            </w:r>
          </w:p>
        </w:tc>
        <w:tc>
          <w:tcPr>
            <w:tcW w:w="1880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IV-V</w:t>
            </w:r>
          </w:p>
        </w:tc>
        <w:tc>
          <w:tcPr>
            <w:tcW w:w="1237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закладных, 4 френда, 6 скальных</w:t>
            </w: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R11</w:t>
            </w:r>
          </w:p>
        </w:tc>
        <w:tc>
          <w:tcPr>
            <w:tcW w:w="396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 Замок западная. 3878м.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101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</w:t>
            </w:r>
          </w:p>
        </w:tc>
        <w:tc>
          <w:tcPr>
            <w:tcW w:w="8929" w:type="dxa"/>
            <w:gridSpan w:val="4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Дюльферами на север к перевалу буревестник. Далее на восток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осыпному склону и камням к перевалу Кичкиникол, далее через ледник ср.Кичкиникол, к базовому лагерю.</w:t>
            </w:r>
          </w:p>
        </w:tc>
      </w:tr>
    </w:tbl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Характеристика действий команды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.1. Краткое описание прохождения маршрута. 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9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8"/>
        <w:gridCol w:w="7209"/>
        <w:gridCol w:w="1389"/>
      </w:tblGrid>
      <w:tr w:rsidR="002308A3">
        <w:tc>
          <w:tcPr>
            <w:tcW w:w="1398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участка</w:t>
            </w:r>
          </w:p>
        </w:tc>
        <w:tc>
          <w:tcPr>
            <w:tcW w:w="7209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1389" w:type="dxa"/>
            <w:vAlign w:val="center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фото</w:t>
            </w: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 лагеря "Узункол" на ледник, покрытый Камнями, выше и правее ночёвок в "зелёном кармане" 2 часа . 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на маршрут 07.08.21 г. в 5:00.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ночёвок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800м. к леднику б.Кичкиникол. Правее больших бараньих лбов, что под ледником, выход на ледник. Далее 500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вверх по льду 20-30⁰, далее 500 м. по снегу влево вверх 30-40⁰. 2 часа.</w:t>
            </w:r>
          </w:p>
        </w:tc>
        <w:tc>
          <w:tcPr>
            <w:tcW w:w="138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где снежный склон переходит местами в ледовый 45⁰.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организации связок. 7:00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 – R1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Подъем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ледовому склону, покрытому мокрым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вверх, немного правее, 3 верёвки, станции и точки на ледобурах.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 – R2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Пересечение снежно-ледов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склона вправо вверх, до скал, нижняя часть гребня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 верёвки, станции на ледобурах или ледорубах. Перешагнуть через ранклюфт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1м. выход на скалы.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 –R3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скальных стенок и мелких полок  – 2 верёвки IV к.с., 70⁰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R3 –R4</w:t>
            </w:r>
          </w:p>
        </w:tc>
        <w:tc>
          <w:tcPr>
            <w:tcW w:w="7209" w:type="dxa"/>
          </w:tcPr>
          <w:p w:rsidR="002308A3" w:rsidRDefault="00FD32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скальных стенок и мелких полок  – 2 верёвки IV, V- к.с., 70⁰, выход к месту для палатки, ночёвка, 1 контрольный тур. 12:30. Портится погода, остановились на ночёвку.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 –R5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Поздний выход 08.08.21 г. в 12:00 из-за дождя. Начало движения левее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 для полатки 10 метров. Вверх влево 2 верёвки по ледовому склону, покрытому мокрым снегом, до скал. Станция в ранклюфте. 13:30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R5 –R6</w:t>
            </w:r>
          </w:p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широкого желоба, с сильно разрушенной породой. Прямо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вверх. Лазание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напряжённое, много живых камней.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верёвки выход на пологий участок гребня, с контрольным туром. Место для палатки. Начался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дождь. Ночёвка.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18:00</w:t>
            </w:r>
          </w:p>
        </w:tc>
        <w:tc>
          <w:tcPr>
            <w:tcW w:w="138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R6 –R7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Поздний выход 09.08.21 г. в 11:00 из-за плотного тумана. Первая верёвка вправо, немного вверх. Вторая верёвка вправо, обойти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чёрный мокрый желоб. 12:00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R7 –R8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3 верёвки вверх. Лазание напряжённое, местами по мокрым скалам V к.т. 14:00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R8 –R9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не крутого склона из крупных и средних камней. Снежный нож обходим справа. Одновременное движение.15:00 Выход на основной гребень массива.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R9 – R10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сильно изрезанному скальному гребню, с жандармами (обходим их с южной стороны,  по серии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енок и полок (есть спуск дюльфером), под западную вершину. Ночёвка. 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R10 – R11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10.08.21 в 6:00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 места ночёвок немного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затем вверх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немного правее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Рельеф надёжный. После первой верёвки полка с неё траверс к вершине, далее вверх к зазубри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не, за ней подняться на вершину. Выход на  вершину 9:00</w:t>
            </w:r>
          </w:p>
        </w:tc>
        <w:tc>
          <w:tcPr>
            <w:tcW w:w="138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3.2.</w:t>
            </w:r>
          </w:p>
        </w:tc>
      </w:tr>
      <w:tr w:rsidR="002308A3">
        <w:tc>
          <w:tcPr>
            <w:tcW w:w="1398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</w:t>
            </w:r>
          </w:p>
        </w:tc>
        <w:tc>
          <w:tcPr>
            <w:tcW w:w="7209" w:type="dxa"/>
          </w:tcPr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север,  в сторону перевала Буревестник. На перевале есть вода,место для ночёвки.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Далее по крутим осыпным склонам на восток. Для выхода на ледник пройти прямо до обрыва, потом направо до, более удобного,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спуска на снежный склон ледника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Далее вниз влево, не спускаясь в долину, около 1 км.по снегу и 1 км.по склону, потом 400 м вве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рх на перевал Кичкиникол. Ночёвка. 20:00. Погода ясная, сильный ветер.</w:t>
            </w:r>
          </w:p>
          <w:p w:rsidR="002308A3" w:rsidRDefault="00FD3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11.08.21. Выход 6:00 С перевала 2 дюльфера вниз, на снежный склон ледника ср. Кичкиникол. Далее по леднику, потом по морене спуск в долину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базовому лагерю.</w:t>
            </w:r>
          </w:p>
        </w:tc>
        <w:tc>
          <w:tcPr>
            <w:tcW w:w="1389" w:type="dxa"/>
          </w:tcPr>
          <w:p w:rsidR="002308A3" w:rsidRDefault="00230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Фото команды на 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ршине у контрольного тура.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noProof/>
          <w:sz w:val="144"/>
          <w:szCs w:val="144"/>
        </w:rPr>
        <w:drawing>
          <wp:inline distT="114300" distB="114300" distL="114300" distR="114300">
            <wp:extent cx="2743200" cy="3657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44"/>
          <w:szCs w:val="144"/>
        </w:rPr>
      </w:pPr>
      <w:r>
        <w:rPr>
          <w:noProof/>
          <w:sz w:val="144"/>
          <w:szCs w:val="144"/>
        </w:rPr>
        <w:drawing>
          <wp:inline distT="114300" distB="114300" distL="114300" distR="114300">
            <wp:extent cx="3657600" cy="27432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3.3.    Фото команды у второго контрольного тура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2743200" cy="3657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3.4.    Общее фото района и профиль маршрута.</w:t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572000" cy="34290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A3" w:rsidRDefault="002308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2308A3" w:rsidRDefault="00FD324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Маршрут имеет участки скальные и снежно-ледовые, достаточной протяженности и сложности для соответствия 5А комб. котегории сложности. Команда прошла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маршрут не значительно отклоняясь от нитки маршрута. Задержки в скорости прохождения связаны с плохой погод</w:t>
      </w:r>
      <w:r>
        <w:rPr>
          <w:rFonts w:ascii="Times New Roman" w:eastAsia="Times New Roman" w:hAnsi="Times New Roman" w:cs="Times New Roman"/>
          <w:sz w:val="28"/>
          <w:szCs w:val="28"/>
        </w:rPr>
        <w:t>ой. Участок R5-R6 объективно опасен из-за живых камней и разрушенности рельефа.</w:t>
      </w:r>
    </w:p>
    <w:sectPr w:rsidR="002308A3">
      <w:headerReference w:type="default" r:id="rId11"/>
      <w:pgSz w:w="11906" w:h="16838"/>
      <w:pgMar w:top="237" w:right="566" w:bottom="568" w:left="156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43" w:rsidRDefault="00FD3243">
      <w:r>
        <w:separator/>
      </w:r>
    </w:p>
  </w:endnote>
  <w:endnote w:type="continuationSeparator" w:id="0">
    <w:p w:rsidR="00FD3243" w:rsidRDefault="00FD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43" w:rsidRDefault="00FD3243">
      <w:r>
        <w:separator/>
      </w:r>
    </w:p>
  </w:footnote>
  <w:footnote w:type="continuationSeparator" w:id="0">
    <w:p w:rsidR="00FD3243" w:rsidRDefault="00FD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A3" w:rsidRDefault="00FD32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 w:rsidR="00154B6A">
      <w:rPr>
        <w:color w:val="000000"/>
        <w:sz w:val="22"/>
        <w:szCs w:val="22"/>
      </w:rPr>
      <w:fldChar w:fldCharType="separate"/>
    </w:r>
    <w:r w:rsidR="00154B6A">
      <w:rPr>
        <w:noProof/>
        <w:color w:val="000000"/>
        <w:sz w:val="22"/>
        <w:szCs w:val="22"/>
      </w:rPr>
      <w:t>7</w:t>
    </w:r>
    <w:r>
      <w:rPr>
        <w:color w:val="000000"/>
        <w:sz w:val="22"/>
        <w:szCs w:val="22"/>
      </w:rPr>
      <w:fldChar w:fldCharType="end"/>
    </w:r>
  </w:p>
  <w:p w:rsidR="002308A3" w:rsidRDefault="002308A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5743B"/>
    <w:multiLevelType w:val="multilevel"/>
    <w:tmpl w:val="A54E3300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942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302" w:hanging="21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A3"/>
    <w:rsid w:val="00154B6A"/>
    <w:rsid w:val="002308A3"/>
    <w:rsid w:val="00FD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EE4F"/>
  <w15:docId w15:val="{69AF33F1-0872-4D8D-A63D-35CB2942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</cp:lastModifiedBy>
  <cp:revision>2</cp:revision>
  <dcterms:created xsi:type="dcterms:W3CDTF">2021-11-17T06:46:00Z</dcterms:created>
  <dcterms:modified xsi:type="dcterms:W3CDTF">2021-11-17T06:47:00Z</dcterms:modified>
</cp:coreProperties>
</file>